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56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500" w:lineRule="exact"/>
        <w:jc w:val="left"/>
        <w:textAlignment w:val="auto"/>
        <w:outlineLvl w:val="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bookmarkStart w:id="0" w:name="heading_34"/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1：</w:t>
      </w:r>
    </w:p>
    <w:p w14:paraId="2779D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outlineLvl w:val="0"/>
        <w:rPr>
          <w:rFonts w:hint="eastAsia" w:ascii="仿宋_GB2312" w:hAnsi="仿宋_GB2312" w:eastAsia="方正小标宋简体" w:cs="宋体"/>
          <w:sz w:val="44"/>
          <w:szCs w:val="44"/>
        </w:rPr>
      </w:pPr>
      <w:r>
        <w:rPr>
          <w:rFonts w:hint="eastAsia" w:ascii="仿宋_GB2312" w:hAnsi="仿宋_GB2312" w:eastAsia="方正小标宋简体" w:cs="宋体"/>
          <w:sz w:val="44"/>
          <w:szCs w:val="44"/>
          <w:lang w:val="en-US" w:eastAsia="zh-CN"/>
        </w:rPr>
        <w:t>连平县</w:t>
      </w:r>
      <w:r>
        <w:rPr>
          <w:rFonts w:hint="eastAsia" w:ascii="仿宋_GB2312" w:hAnsi="仿宋_GB2312" w:eastAsia="方正小标宋简体" w:cs="宋体"/>
          <w:sz w:val="44"/>
          <w:szCs w:val="44"/>
        </w:rPr>
        <w:t>中小学生统一校服款式设计原创性</w:t>
      </w:r>
    </w:p>
    <w:p w14:paraId="2F397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outlineLvl w:val="0"/>
        <w:rPr>
          <w:rFonts w:ascii="仿宋" w:hAnsi="仿宋" w:eastAsia="仿宋" w:cs="仿宋"/>
          <w:sz w:val="44"/>
          <w:szCs w:val="44"/>
        </w:rPr>
      </w:pPr>
      <w:r>
        <w:rPr>
          <w:rFonts w:hint="eastAsia" w:ascii="仿宋_GB2312" w:hAnsi="仿宋_GB2312" w:eastAsia="方正小标宋简体" w:cs="宋体"/>
          <w:sz w:val="44"/>
          <w:szCs w:val="44"/>
        </w:rPr>
        <w:t>承诺书</w:t>
      </w:r>
      <w:bookmarkEnd w:id="0"/>
    </w:p>
    <w:p w14:paraId="33FC9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00" w:lineRule="exact"/>
        <w:jc w:val="left"/>
        <w:textAlignment w:val="auto"/>
        <w:rPr>
          <w:rFonts w:ascii="仿宋" w:hAnsi="仿宋" w:eastAsia="仿宋" w:cs="仿宋"/>
          <w:sz w:val="32"/>
          <w:szCs w:val="32"/>
        </w:rPr>
      </w:pPr>
    </w:p>
    <w:p w14:paraId="57CA6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仿宋_GB2312" w:hAnsi="仿宋_GB2312" w:eastAsia="仿宋_GB2312" w:cs="仿宋_GB2312"/>
          <w:color w:val="00000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连平县教育局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：</w:t>
      </w:r>
    </w:p>
    <w:p w14:paraId="1008D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单位/本人自愿参与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连平县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中小学生统一校服款式设计方案征集活动，已全面阅读、理解并同意本次征集活动全部规则及要求，现作出如下原创性承诺：</w:t>
      </w:r>
    </w:p>
    <w:p w14:paraId="3AC21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both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本次提交校服款式设计方案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共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套；其中：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小学学段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设计方案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套；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初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中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学段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设计方案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套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;高中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学段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设计方案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套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。</w:t>
      </w:r>
      <w:bookmarkStart w:id="1" w:name="_GoBack"/>
      <w:bookmarkEnd w:id="1"/>
    </w:p>
    <w:p w14:paraId="45B4B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单位/本人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保证，提交的所有设计方案均为原创款式，拥有完全独立的知识产权，不会侵犯其他任何人、单位或机构的著作权、商标权、专利权等全部知识产权；若发生因设计方案引发的知识产权纠纷、侵权赔偿等相关法律问题，全部法律责任及经济赔偿责任由本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单位/本人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自行承担，与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连平县教育局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无关。</w:t>
      </w:r>
    </w:p>
    <w:p w14:paraId="6739C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提交的设计方案未曾在其他任何公开征集活动、商业项目、公开渠道发表或使用，不存在抄袭、剽窃、篡改他人款式等行为；如因上述违规行为引发纠纷，本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单位/本人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自愿承担全部法律责任。</w:t>
      </w:r>
    </w:p>
    <w:p w14:paraId="04671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如设计方案被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连平县教育局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选中，方案对应的所有权（包括著作权在内的所有知识产权）及全部使用权归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连平县教育局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所有，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连平县教育局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有权对设计方案进行优化、修改、调整及批量使用，本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单位/本人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不收取任何设计费用及其他相关费用。</w:t>
      </w:r>
    </w:p>
    <w:p w14:paraId="37CC5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特此承诺。</w:t>
      </w:r>
    </w:p>
    <w:p w14:paraId="74631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仿宋_GB2312" w:hAnsi="仿宋_GB2312" w:eastAsia="仿宋_GB2312" w:cs="仿宋_GB2312"/>
          <w:spacing w:val="-6"/>
          <w:sz w:val="32"/>
          <w:szCs w:val="32"/>
        </w:rPr>
      </w:pPr>
    </w:p>
    <w:p w14:paraId="5AB52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left"/>
        <w:textAlignment w:val="auto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-6"/>
          <w:sz w:val="32"/>
          <w:szCs w:val="32"/>
        </w:rPr>
        <w:t>承诺人信息</w:t>
      </w:r>
    </w:p>
    <w:p w14:paraId="02424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单位/个人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u w:val="single"/>
          <w:lang w:val="en-US" w:eastAsia="zh-CN"/>
        </w:rPr>
        <w:t xml:space="preserve">                           </w:t>
      </w:r>
    </w:p>
    <w:p w14:paraId="518C7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left"/>
        <w:textAlignment w:val="auto"/>
        <w:rPr>
          <w:rFonts w:hint="default" w:ascii="仿宋_GB2312" w:hAnsi="仿宋_GB2312" w:eastAsia="仿宋_GB2312" w:cs="仿宋_GB2312"/>
          <w:spacing w:val="-6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身份证号/机构统一社会信用代码：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u w:val="single"/>
          <w:lang w:val="en-US" w:eastAsia="zh-CN"/>
        </w:rPr>
        <w:t xml:space="preserve">                        </w:t>
      </w:r>
    </w:p>
    <w:p w14:paraId="16C2A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left"/>
        <w:textAlignment w:val="auto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u w:val="single"/>
          <w:lang w:val="en-US" w:eastAsia="zh-CN"/>
        </w:rPr>
        <w:t xml:space="preserve">                      </w:t>
      </w:r>
    </w:p>
    <w:p w14:paraId="2A517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left"/>
        <w:textAlignment w:val="auto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签名/盖章：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u w:val="single"/>
          <w:lang w:val="en-US" w:eastAsia="zh-CN"/>
        </w:rPr>
        <w:t xml:space="preserve">                      </w:t>
      </w:r>
    </w:p>
    <w:p w14:paraId="6B357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left"/>
        <w:textAlignment w:val="auto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日</w:t>
      </w:r>
    </w:p>
    <w:p w14:paraId="22CD9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ascii="仿宋_GB2312" w:hAnsi="仿宋_GB2312" w:eastAsia="仿宋_GB2312" w:cs="仿宋_GB2312"/>
          <w:spacing w:val="-6"/>
          <w:sz w:val="32"/>
          <w:szCs w:val="32"/>
        </w:rPr>
      </w:pPr>
    </w:p>
    <w:p w14:paraId="0E4DF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备注：如以团队名义参赛，需额外附团队成员授权书及所有成员身份证复印件，一并提交备案。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EAF7B5D2-61E8-4703-9F6D-795D346A496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91ACCBE-44BA-44B5-A323-20B6012627DB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D4F9365-D3EC-42D0-A7E1-67D1F4938A0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477ACA9-35F5-4FF6-AF7A-880AAE9E3C0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D6E94F1A-4159-43CE-8801-0AD4BDEE5A6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4D724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CB159F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CB159F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752D1"/>
    <w:rsid w:val="406B7D9A"/>
    <w:rsid w:val="5E12379A"/>
    <w:rsid w:val="6195759C"/>
    <w:rsid w:val="7565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557</Words>
  <Characters>557</Characters>
  <Lines>0</Lines>
  <Paragraphs>0</Paragraphs>
  <TotalTime>4</TotalTime>
  <ScaleCrop>false</ScaleCrop>
  <LinksUpToDate>false</LinksUpToDate>
  <CharactersWithSpaces>685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2026-07-15T09:07:00Z</dcterms:created>
  <dc:creator>Administrator</dc:creator>
  <cp:lastModifiedBy>三只眼</cp:lastModifiedBy>
  <dcterms:modified xsi:type="dcterms:W3CDTF">2026-07-17T06:55:12Z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eyJoZGlkIjoiOWRhODUyOGYwMjNiZjE2YjFiNzM0ZDFhY2JhNWJmZWYiLCJ1c2VySWQiOiI0MjExMzY1MzQifQ==</vt:lpwstr>
  </property>
  <property fmtid="{D5CDD505-2E9C-101B-9397-08002B2CF9AE}" pid="4" name="ICV">
    <vt:lpwstr>2A8EF7A651824B2591CA6AB466814F6E_12</vt:lpwstr>
  </property>
</Properties>
</file>