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24F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连平县高莞镇人民政府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58C495BC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</w:p>
    <w:p w14:paraId="6B52320F">
      <w:pPr>
        <w:jc w:val="left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/>
          <w:sz w:val="24"/>
          <w:szCs w:val="24"/>
        </w:rPr>
        <w:t xml:space="preserve">    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填表日期：</w:t>
      </w:r>
    </w:p>
    <w:tbl>
      <w:tblPr>
        <w:tblStyle w:val="2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60"/>
        <w:gridCol w:w="346"/>
        <w:gridCol w:w="824"/>
        <w:gridCol w:w="28"/>
        <w:gridCol w:w="1122"/>
        <w:gridCol w:w="1437"/>
        <w:gridCol w:w="1437"/>
        <w:gridCol w:w="1726"/>
      </w:tblGrid>
      <w:tr w14:paraId="3A68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E13184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EBFBCB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4928D6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41567CB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98338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590D330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79EEBF9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1124A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F13E09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49D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6580C5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48B581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863E0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53F9196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22A444A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F0C86E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85A43D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41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F0C69EA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A320853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138D4F3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E31470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3CC2A7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18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6FFF47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5B73A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76D7899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0D3B59B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324B87D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7B3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6D19D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A555F3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3FCAE7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437" w:type="dxa"/>
            <w:noWrap w:val="0"/>
            <w:vAlign w:val="center"/>
          </w:tcPr>
          <w:p w14:paraId="279CE5A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BE5F9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9B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803" w:type="dxa"/>
            <w:vMerge w:val="restart"/>
            <w:noWrap w:val="0"/>
            <w:vAlign w:val="center"/>
          </w:tcPr>
          <w:p w14:paraId="1D5C302D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 w14:paraId="78EEF621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2320" w:type="dxa"/>
            <w:gridSpan w:val="4"/>
            <w:vMerge w:val="restart"/>
            <w:noWrap w:val="0"/>
            <w:vAlign w:val="center"/>
          </w:tcPr>
          <w:p w14:paraId="3DE67EF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894610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FE523E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B6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803" w:type="dxa"/>
            <w:vMerge w:val="continue"/>
            <w:noWrap w:val="0"/>
            <w:vAlign w:val="center"/>
          </w:tcPr>
          <w:p w14:paraId="323FCAB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C92FF8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在职</w:t>
            </w:r>
          </w:p>
          <w:p w14:paraId="03D9B96C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320" w:type="dxa"/>
            <w:gridSpan w:val="4"/>
            <w:noWrap w:val="0"/>
            <w:vAlign w:val="center"/>
          </w:tcPr>
          <w:p w14:paraId="60F5FFF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7C09A1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141408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FA0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1DD41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33D571E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2CB10F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6E6667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6B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4FB0B8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4EF107C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DB406F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27052C33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FAD2D6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6FF9A00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7B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2F781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507B3A27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DD8A11E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51599AE">
      <w:pPr>
        <w:jc w:val="left"/>
        <w:rPr>
          <w:rFonts w:hint="eastAsia" w:ascii="仿宋_GB2312"/>
          <w:sz w:val="24"/>
          <w:szCs w:val="24"/>
        </w:rPr>
      </w:pPr>
    </w:p>
    <w:p w14:paraId="1B71E6C1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322"/>
        <w:gridCol w:w="2730"/>
      </w:tblGrid>
      <w:tr w14:paraId="1103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589996E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0489173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19A6C5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322" w:type="dxa"/>
            <w:noWrap w:val="0"/>
            <w:vAlign w:val="center"/>
          </w:tcPr>
          <w:p w14:paraId="422F894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730" w:type="dxa"/>
            <w:noWrap w:val="0"/>
            <w:vAlign w:val="center"/>
          </w:tcPr>
          <w:p w14:paraId="282DD77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8BB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8D3876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384D85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BA2AF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22" w:type="dxa"/>
            <w:noWrap w:val="0"/>
            <w:vAlign w:val="top"/>
          </w:tcPr>
          <w:p w14:paraId="73F7DA8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30" w:type="dxa"/>
            <w:noWrap w:val="0"/>
            <w:vAlign w:val="top"/>
          </w:tcPr>
          <w:p w14:paraId="5A4C19B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1B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48" w:type="dxa"/>
            <w:noWrap w:val="0"/>
            <w:vAlign w:val="center"/>
          </w:tcPr>
          <w:p w14:paraId="49954D3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3B89A6B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4F7824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4352612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top"/>
          </w:tcPr>
          <w:p w14:paraId="6BFA0A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59F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48" w:type="dxa"/>
            <w:noWrap w:val="0"/>
            <w:vAlign w:val="center"/>
          </w:tcPr>
          <w:p w14:paraId="5AE8967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85438B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报名人员承诺</w:t>
            </w:r>
          </w:p>
          <w:p w14:paraId="1B6D598B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bottom"/>
          </w:tcPr>
          <w:p w14:paraId="3D934EE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本人承诺以上情况属实，如有不实之处，愿意承担相应责任。</w:t>
            </w:r>
          </w:p>
          <w:p w14:paraId="5B606DD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793EB04">
            <w:pPr>
              <w:spacing w:line="440" w:lineRule="exact"/>
              <w:ind w:firstLine="2280" w:firstLineChars="9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报名人签名：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日期：    年   月  日</w:t>
            </w:r>
          </w:p>
        </w:tc>
      </w:tr>
      <w:tr w14:paraId="3995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48" w:type="dxa"/>
            <w:noWrap w:val="0"/>
            <w:vAlign w:val="center"/>
          </w:tcPr>
          <w:p w14:paraId="75C368F5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查意 见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7DB80A4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BFA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48" w:type="dxa"/>
            <w:noWrap w:val="0"/>
            <w:vAlign w:val="center"/>
          </w:tcPr>
          <w:p w14:paraId="5E5FA37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审核人员承诺</w:t>
            </w:r>
          </w:p>
        </w:tc>
        <w:tc>
          <w:tcPr>
            <w:tcW w:w="8972" w:type="dxa"/>
            <w:gridSpan w:val="4"/>
            <w:noWrap w:val="0"/>
            <w:vAlign w:val="top"/>
          </w:tcPr>
          <w:p w14:paraId="1B1DBDD7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5770E9D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本人已认真审查本报名表，并根据招聘公告和岗位要求对报考人员进行审查，愿意对上述审查意见负责。</w:t>
            </w:r>
          </w:p>
          <w:p w14:paraId="4E7584FB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CA0D747">
            <w:pPr>
              <w:spacing w:line="440" w:lineRule="exact"/>
              <w:ind w:firstLine="2280" w:firstLineChars="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审查人员签名：           日期：    年   月   日</w:t>
            </w:r>
          </w:p>
        </w:tc>
      </w:tr>
      <w:tr w14:paraId="06C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8" w:type="dxa"/>
            <w:noWrap w:val="0"/>
            <w:vAlign w:val="center"/>
          </w:tcPr>
          <w:p w14:paraId="6A44886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4E09656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3095C5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注：不要改动表格格式。</w:t>
      </w:r>
    </w:p>
    <w:sectPr>
      <w:pgSz w:w="11906" w:h="16838"/>
      <w:pgMar w:top="1383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DM3YWVkMGVhNTQ4NzE4NDdjMDhkOGE5ZTAzZGUifQ=="/>
  </w:docVars>
  <w:rsids>
    <w:rsidRoot w:val="00000000"/>
    <w:rsid w:val="10281977"/>
    <w:rsid w:val="13DA763D"/>
    <w:rsid w:val="157A62EA"/>
    <w:rsid w:val="1EE937D9"/>
    <w:rsid w:val="302562F7"/>
    <w:rsid w:val="52A93E9D"/>
    <w:rsid w:val="6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338</Characters>
  <Lines>0</Lines>
  <Paragraphs>0</Paragraphs>
  <TotalTime>4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2022-04-14T03:25:00Z</dcterms:created>
  <dc:creator>JFW</dc:creator>
  <cp:lastModifiedBy>雙宿</cp:lastModifiedBy>
  <dcterms:modified xsi:type="dcterms:W3CDTF">2025-02-20T07:47:57Z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05808323DC59424C982197756CD1C0F2_13</vt:lpwstr>
  </property>
</Properties>
</file>